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69D" w:rsidRDefault="009741CD">
      <w:pPr>
        <w:rPr>
          <w:rFonts w:ascii="Calibri" w:eastAsia="Times New Roman" w:hAnsi="Calibri" w:cs="Calibri"/>
          <w:sz w:val="24"/>
          <w:szCs w:val="24"/>
          <w:lang w:eastAsia="ca-ES"/>
        </w:rPr>
      </w:pPr>
      <w:r w:rsidRPr="00B841BB">
        <w:rPr>
          <w:rFonts w:ascii="Calibri" w:eastAsia="Times New Roman" w:hAnsi="Calibri" w:cs="Calibri"/>
          <w:sz w:val="24"/>
          <w:szCs w:val="24"/>
          <w:lang w:eastAsia="ca-ES"/>
        </w:rPr>
        <w:t>Se establece la cota 0 en la base de la chimenea como cota de referencia para el proyecto</w:t>
      </w:r>
      <w:r w:rsidR="00B841BB">
        <w:rPr>
          <w:rFonts w:ascii="Calibri" w:eastAsia="Times New Roman" w:hAnsi="Calibri" w:cs="Calibri"/>
          <w:sz w:val="24"/>
          <w:szCs w:val="24"/>
          <w:lang w:eastAsia="ca-ES"/>
        </w:rPr>
        <w:t>.</w:t>
      </w:r>
    </w:p>
    <w:p w:rsidR="00E000FF" w:rsidRDefault="00E000FF">
      <w:pPr>
        <w:rPr>
          <w:rFonts w:ascii="Calibri" w:eastAsia="Times New Roman" w:hAnsi="Calibri" w:cs="Calibri"/>
          <w:sz w:val="24"/>
          <w:szCs w:val="24"/>
          <w:lang w:eastAsia="ca-ES"/>
        </w:rPr>
      </w:pPr>
    </w:p>
    <w:p w:rsidR="00E000FF" w:rsidRPr="00E000FF" w:rsidRDefault="00E000FF" w:rsidP="00E000FF">
      <w:pPr>
        <w:rPr>
          <w:rFonts w:ascii="Calibri" w:eastAsia="Times New Roman" w:hAnsi="Calibri" w:cs="Calibri"/>
          <w:sz w:val="24"/>
          <w:szCs w:val="24"/>
          <w:lang w:eastAsia="ca-ES"/>
        </w:rPr>
      </w:pPr>
      <w:r>
        <w:rPr>
          <w:rFonts w:ascii="Calibri" w:eastAsia="Times New Roman" w:hAnsi="Calibri" w:cs="Calibri"/>
          <w:sz w:val="24"/>
          <w:szCs w:val="24"/>
          <w:lang w:eastAsia="ca-ES"/>
        </w:rPr>
        <w:t>I</w:t>
      </w:r>
      <w:r w:rsidRPr="00E000FF">
        <w:rPr>
          <w:rFonts w:ascii="Calibri" w:eastAsia="Times New Roman" w:hAnsi="Calibri" w:cs="Calibri"/>
          <w:sz w:val="24"/>
          <w:szCs w:val="24"/>
          <w:lang w:eastAsia="ca-ES"/>
        </w:rPr>
        <w:t>nstalar el NAVISWORKS FREEDOM</w:t>
      </w:r>
      <w:r>
        <w:rPr>
          <w:rFonts w:ascii="Calibri" w:eastAsia="Times New Roman" w:hAnsi="Calibri" w:cs="Calibri"/>
          <w:sz w:val="24"/>
          <w:szCs w:val="24"/>
          <w:lang w:eastAsia="ca-ES"/>
        </w:rPr>
        <w:t xml:space="preserve"> para la visualización del modelo</w:t>
      </w:r>
      <w:r w:rsidRPr="00E000FF">
        <w:rPr>
          <w:rFonts w:ascii="Calibri" w:eastAsia="Times New Roman" w:hAnsi="Calibri" w:cs="Calibri"/>
          <w:sz w:val="24"/>
          <w:szCs w:val="24"/>
          <w:lang w:eastAsia="ca-ES"/>
        </w:rPr>
        <w:t>:</w:t>
      </w:r>
    </w:p>
    <w:p w:rsidR="00E000FF" w:rsidRDefault="00E000FF" w:rsidP="00E000FF">
      <w:hyperlink r:id="rId5" w:history="1">
        <w:r>
          <w:rPr>
            <w:rStyle w:val="Hipervnculo"/>
            <w:color w:val="800080"/>
            <w:lang w:val="ca-ES"/>
          </w:rPr>
          <w:t>https://www.autodesk.com/products/navisworks/3d-viewers</w:t>
        </w:r>
      </w:hyperlink>
    </w:p>
    <w:p w:rsidR="00E000FF" w:rsidRDefault="00E000FF">
      <w:pPr>
        <w:rPr>
          <w:rFonts w:ascii="Calibri" w:eastAsia="Times New Roman" w:hAnsi="Calibri" w:cs="Calibri"/>
          <w:sz w:val="24"/>
          <w:szCs w:val="24"/>
          <w:lang w:eastAsia="ca-ES"/>
        </w:rPr>
      </w:pPr>
    </w:p>
    <w:p w:rsidR="00B841BB" w:rsidRPr="00B841BB" w:rsidRDefault="00B841BB">
      <w:pPr>
        <w:rPr>
          <w:rFonts w:ascii="Calibri" w:eastAsia="Times New Roman" w:hAnsi="Calibri" w:cs="Calibri"/>
          <w:sz w:val="24"/>
          <w:szCs w:val="24"/>
          <w:lang w:eastAsia="ca-ES"/>
        </w:rPr>
      </w:pPr>
      <w:bookmarkStart w:id="0" w:name="_GoBack"/>
      <w:bookmarkEnd w:id="0"/>
    </w:p>
    <w:p w:rsidR="009741CD" w:rsidRDefault="009741CD"/>
    <w:sectPr w:rsidR="009741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042"/>
    <w:rsid w:val="0017269D"/>
    <w:rsid w:val="00533042"/>
    <w:rsid w:val="009741CD"/>
    <w:rsid w:val="00B841BB"/>
    <w:rsid w:val="00E0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E000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E000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utodesk.com/products/navisworks/3d-view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2022-04-22T11:21:00Z</dcterms:created>
  <dcterms:modified xsi:type="dcterms:W3CDTF">2022-10-25T16:10:00Z</dcterms:modified>
</cp:coreProperties>
</file>